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25A454">
      <w:pPr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堂街镇组织人大委员、政协委员视察安全生产工作</w:t>
      </w:r>
    </w:p>
    <w:p w14:paraId="697FF2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3月26日，堂街镇组织人大代表、政协委员视察辖区内九小场所消防安全工作。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53990" cy="3940175"/>
            <wp:effectExtent l="0" t="0" r="3810" b="3175"/>
            <wp:docPr id="3" name="图片 3" descr="a4c4759e83c6211c671f45f5bf5ec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a4c4759e83c6211c671f45f5bf5ec7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4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F23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视察组重点视察了各场所的消防安全设施是否齐全、疏散通道是否畅通、应急照明和疏散指示标志是否完好有效，以及是否存在违规住人、违规使用明火等情况。同时，专门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询问了人员是否能熟练操作灭火器，以及是否了解基本的火灾逃生知识。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inline distT="0" distB="0" distL="114300" distR="114300">
            <wp:extent cx="5253990" cy="3940175"/>
            <wp:effectExtent l="0" t="0" r="3810" b="3175"/>
            <wp:docPr id="4" name="图片 4" descr="b149fe33851f24847ba0ba34ce81da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b149fe33851f24847ba0ba34ce81da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4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0786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视察过程中，代表和委员们对发现的问题进行了详细记录，并提出了相应的整改建议。同时，就如何进一步加强安全生产工作提出了一些合理化的建议和意见，希望堂街镇持续加强安全隐患排查，确保生产安全无事故。</w:t>
      </w:r>
    </w:p>
    <w:p w14:paraId="68E625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安全生产是发展之基、民生之本。下一步，堂街镇还将积极发挥人大代表在安全生产领域的推动作用，监到“点子上”、督到“关键处”，同时发挥人大代表、政协委员密切联系人民群众的优势，履职尽责，为堂街镇高质量发展贡献力量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2C240E"/>
    <w:rsid w:val="27870033"/>
    <w:rsid w:val="292C240E"/>
    <w:rsid w:val="353820E0"/>
    <w:rsid w:val="7A28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2025-03-26T07:02:00Z</dcterms:created>
  <dc:creator>。。</dc:creator>
  <cp:lastModifiedBy>。。</cp:lastModifiedBy>
  <dcterms:modified xsi:type="dcterms:W3CDTF">2025-03-26T07:46:53Z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6CED7146C64E4713A001170EC154476A_11</vt:lpwstr>
  </property>
  <property fmtid="{D5CDD505-2E9C-101B-9397-08002B2CF9AE}" pid="4" name="KSOTemplateDocerSaveRecord">
    <vt:lpwstr>eyJoZGlkIjoiNGU4YmQ5YTE1NGJiZmU3NjFjMzBkNWVjN2QwNTNmMjYiLCJ1c2VySWQiOiI3NDczNjkxMDgifQ==</vt:lpwstr>
  </property>
</Properties>
</file>